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Pr="00D1677D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4AD6CBCD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  <w:r w:rsidRPr="00D1677D">
        <w:rPr>
          <w:rFonts w:eastAsia="Arial MT" w:cstheme="minorHAnsi"/>
          <w:b/>
          <w:bCs/>
          <w:lang w:val="pt-PT"/>
        </w:rPr>
        <w:t xml:space="preserve">ANEXO </w:t>
      </w:r>
      <w:r w:rsidR="003D2E59" w:rsidRPr="00D1677D">
        <w:rPr>
          <w:rFonts w:eastAsia="Arial MT" w:cstheme="minorHAnsi"/>
          <w:b/>
          <w:bCs/>
          <w:lang w:val="pt-PT"/>
        </w:rPr>
        <w:t>I</w:t>
      </w:r>
      <w:r w:rsidR="0090795C" w:rsidRPr="00D1677D">
        <w:rPr>
          <w:rFonts w:eastAsia="Arial MT" w:cstheme="minorHAnsi"/>
          <w:b/>
          <w:bCs/>
          <w:lang w:val="pt-PT"/>
        </w:rPr>
        <w:t>II</w:t>
      </w:r>
    </w:p>
    <w:p w14:paraId="670C39FC" w14:textId="77777777" w:rsidR="00037367" w:rsidRPr="00D1677D" w:rsidRDefault="00037367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0FFFCB9C" w14:textId="7147B589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  <w:r w:rsidRPr="00D1677D">
        <w:rPr>
          <w:rFonts w:eastAsia="Arial MT" w:cstheme="minorHAnsi"/>
          <w:b/>
          <w:bCs/>
          <w:lang w:val="pt-PT"/>
        </w:rPr>
        <w:t>PREÇO MÁXIMO SUGERIDO PELA ADMINISTRAÇÃO</w:t>
      </w:r>
    </w:p>
    <w:p w14:paraId="4BA3D691" w14:textId="676B43FA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191BBCB8" w14:textId="21F86CC1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tbl>
      <w:tblPr>
        <w:tblW w:w="486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3539"/>
        <w:gridCol w:w="850"/>
        <w:gridCol w:w="1419"/>
        <w:gridCol w:w="1418"/>
        <w:gridCol w:w="1560"/>
      </w:tblGrid>
      <w:tr w:rsidR="00AC406B" w:rsidRPr="00D1677D" w14:paraId="32781849" w14:textId="77777777" w:rsidTr="00AC406B">
        <w:trPr>
          <w:trHeight w:val="1516"/>
        </w:trPr>
        <w:tc>
          <w:tcPr>
            <w:tcW w:w="37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A0B4D81" w14:textId="77777777" w:rsidR="00AC406B" w:rsidRPr="00D1677D" w:rsidRDefault="00AC406B" w:rsidP="00826BE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Item</w:t>
            </w:r>
          </w:p>
        </w:tc>
        <w:tc>
          <w:tcPr>
            <w:tcW w:w="186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EA933EA" w14:textId="7768245B" w:rsidR="00AC406B" w:rsidRPr="00D1677D" w:rsidRDefault="00AC406B" w:rsidP="00826BE8">
            <w:pPr>
              <w:spacing w:line="360" w:lineRule="auto"/>
              <w:jc w:val="center"/>
              <w:rPr>
                <w:rFonts w:cstheme="minorHAnsi"/>
              </w:rPr>
            </w:pPr>
            <w:r w:rsidRPr="00D1677D">
              <w:rPr>
                <w:rFonts w:cstheme="minorHAnsi"/>
                <w:b/>
                <w:bCs/>
              </w:rPr>
              <w:t xml:space="preserve">Descrição </w:t>
            </w:r>
          </w:p>
          <w:p w14:paraId="3C3980FC" w14:textId="77777777" w:rsidR="00AC406B" w:rsidRPr="00D1677D" w:rsidRDefault="00AC406B" w:rsidP="00826BE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</w:rPr>
              <w:t>(Conforme Termo de Referência)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5160975" w14:textId="77777777" w:rsidR="00AC406B" w:rsidRPr="00D1677D" w:rsidRDefault="00AC406B" w:rsidP="00826BE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U. M.</w:t>
            </w:r>
          </w:p>
        </w:tc>
        <w:tc>
          <w:tcPr>
            <w:tcW w:w="74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975930A" w14:textId="77777777" w:rsidR="00AC406B" w:rsidRPr="00D1677D" w:rsidRDefault="00AC406B" w:rsidP="00826BE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Quant Total</w:t>
            </w:r>
          </w:p>
        </w:tc>
        <w:tc>
          <w:tcPr>
            <w:tcW w:w="7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E96AFAF" w14:textId="77777777" w:rsidR="00AC406B" w:rsidRPr="00D1677D" w:rsidRDefault="00AC406B" w:rsidP="00826BE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Valor Unit.</w:t>
            </w:r>
          </w:p>
          <w:p w14:paraId="25DED09A" w14:textId="77777777" w:rsidR="00AC406B" w:rsidRPr="00D1677D" w:rsidRDefault="00AC406B" w:rsidP="00826BE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6FF55984" w14:textId="77777777" w:rsidR="00AC406B" w:rsidRPr="00D1677D" w:rsidRDefault="00AC406B" w:rsidP="00826BE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Valor Total</w:t>
            </w:r>
          </w:p>
        </w:tc>
      </w:tr>
      <w:tr w:rsidR="00D42209" w:rsidRPr="00D1677D" w14:paraId="71FB61F0" w14:textId="77777777" w:rsidTr="00D42209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4881C2" w14:textId="77777777" w:rsidR="00D42209" w:rsidRPr="00D1677D" w:rsidRDefault="00D42209" w:rsidP="00D42209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A6D621" w14:textId="4C56C9E6" w:rsidR="00D42209" w:rsidRPr="00D1677D" w:rsidRDefault="00D42209" w:rsidP="00D42209">
            <w:pPr>
              <w:spacing w:line="36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Gás de cozinha (GLP) acondicionado em botijão com capacidade para 13kg, de acordo com todas as normas da ANP e INMETRO.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7183FC" w14:textId="5A84994D" w:rsidR="00D42209" w:rsidRPr="00D1677D" w:rsidRDefault="00D42209" w:rsidP="00D42209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UNID.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E125C6" w14:textId="369867D3" w:rsidR="00D42209" w:rsidRPr="00D1677D" w:rsidRDefault="00D42209" w:rsidP="00D42209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1.267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07304DA" w14:textId="67012698" w:rsidR="00D42209" w:rsidRPr="00D1677D" w:rsidRDefault="00D42209" w:rsidP="00D42209">
            <w:pPr>
              <w:spacing w:line="360" w:lineRule="auto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R$ 128,00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8E1D01" w14:textId="702815AE" w:rsidR="00D42209" w:rsidRPr="00D1677D" w:rsidRDefault="00D42209" w:rsidP="00D42209">
            <w:pPr>
              <w:spacing w:line="360" w:lineRule="auto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R$ 162.176,00</w:t>
            </w:r>
          </w:p>
        </w:tc>
      </w:tr>
      <w:tr w:rsidR="00D42209" w:rsidRPr="00D1677D" w14:paraId="48A4BD46" w14:textId="77777777" w:rsidTr="00D42209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6EACF2A" w14:textId="72FDF0D5" w:rsidR="00D42209" w:rsidRPr="00D1677D" w:rsidRDefault="00D42209" w:rsidP="00D42209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A5733" w14:textId="388C52F3" w:rsidR="00D42209" w:rsidRPr="00D1677D" w:rsidRDefault="00D42209" w:rsidP="00D42209">
            <w:pPr>
              <w:spacing w:line="36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Gás de cozinha (GLP) acondicionado em botijão com capacidade para 45kg, de acordo com todas as normas da ANP e INMETRO.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900A4F" w14:textId="69B15E91" w:rsidR="00D42209" w:rsidRPr="00D1677D" w:rsidRDefault="00D42209" w:rsidP="00D42209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UNID.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E836D1" w14:textId="50E72FBA" w:rsidR="00D42209" w:rsidRPr="00D1677D" w:rsidRDefault="00D42209" w:rsidP="00D42209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2.037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98BB9A9" w14:textId="654A1B5D" w:rsidR="00D42209" w:rsidRPr="00D1677D" w:rsidRDefault="00D42209" w:rsidP="00D42209">
            <w:pPr>
              <w:spacing w:line="360" w:lineRule="auto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R$ 449,50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5E31AE" w14:textId="796DE7BB" w:rsidR="00D42209" w:rsidRPr="00D1677D" w:rsidRDefault="00D42209" w:rsidP="00D42209">
            <w:pPr>
              <w:spacing w:line="360" w:lineRule="auto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R$ 915.631,50</w:t>
            </w:r>
          </w:p>
        </w:tc>
      </w:tr>
      <w:tr w:rsidR="00D42209" w:rsidRPr="00D1677D" w14:paraId="768A898A" w14:textId="77777777" w:rsidTr="00D42209">
        <w:trPr>
          <w:trHeight w:val="810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3FDC03CC" w14:textId="00EFD323" w:rsidR="00D42209" w:rsidRPr="00D1677D" w:rsidRDefault="00D42209" w:rsidP="001A684E">
            <w:pPr>
              <w:spacing w:line="360" w:lineRule="auto"/>
              <w:ind w:left="0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  <w:color w:val="000000"/>
              </w:rPr>
              <w:t>TOTAL</w:t>
            </w:r>
            <w:r>
              <w:rPr>
                <w:rFonts w:cstheme="minorHAnsi"/>
                <w:b/>
                <w:bCs/>
                <w:color w:val="000000"/>
              </w:rPr>
              <w:t xml:space="preserve"> R$ 1.077.807,50 (Um milhão, setenta</w:t>
            </w:r>
            <w:r w:rsidR="001A684E">
              <w:rPr>
                <w:rFonts w:cstheme="minorHAnsi"/>
                <w:b/>
                <w:bCs/>
                <w:color w:val="000000"/>
              </w:rPr>
              <w:t xml:space="preserve"> e sete mil, oitocentos e sete reais e cinquenta centavos)</w:t>
            </w:r>
          </w:p>
        </w:tc>
      </w:tr>
    </w:tbl>
    <w:p w14:paraId="5270EC72" w14:textId="77777777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sectPr w:rsidR="00AE4174" w:rsidRPr="00D1677D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7EDBA" w14:textId="77777777" w:rsidR="00C508E3" w:rsidRDefault="00C508E3" w:rsidP="00606899">
      <w:pPr>
        <w:spacing w:line="240" w:lineRule="auto"/>
      </w:pPr>
      <w:r>
        <w:separator/>
      </w:r>
    </w:p>
  </w:endnote>
  <w:endnote w:type="continuationSeparator" w:id="0">
    <w:p w14:paraId="37DC3F81" w14:textId="77777777" w:rsidR="00C508E3" w:rsidRDefault="00C508E3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41055" w14:textId="77777777" w:rsidR="00C508E3" w:rsidRDefault="00C508E3" w:rsidP="00606899">
      <w:pPr>
        <w:spacing w:line="240" w:lineRule="auto"/>
      </w:pPr>
      <w:r>
        <w:separator/>
      </w:r>
    </w:p>
  </w:footnote>
  <w:footnote w:type="continuationSeparator" w:id="0">
    <w:p w14:paraId="07E4BB00" w14:textId="77777777" w:rsidR="00C508E3" w:rsidRDefault="00C508E3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66994BD8">
              <wp:simplePos x="0" y="0"/>
              <wp:positionH relativeFrom="margin">
                <wp:posOffset>4180840</wp:posOffset>
              </wp:positionH>
              <wp:positionV relativeFrom="paragraph">
                <wp:posOffset>89535</wp:posOffset>
              </wp:positionV>
              <wp:extent cx="1905000" cy="600075"/>
              <wp:effectExtent l="0" t="0" r="1905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5000" cy="600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0CF4D6EB" w:rsidR="00807D2A" w:rsidRPr="003275D4" w:rsidRDefault="00807D2A" w:rsidP="00D42209">
                          <w:pPr>
                            <w:spacing w:before="0" w:line="360" w:lineRule="auto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D42209">
                            <w:rPr>
                              <w:sz w:val="24"/>
                            </w:rPr>
                            <w:t>123/2024</w:t>
                          </w:r>
                        </w:p>
                        <w:p w14:paraId="08429755" w14:textId="51301F49" w:rsidR="00807D2A" w:rsidRPr="003275D4" w:rsidRDefault="00D42209" w:rsidP="00D42209">
                          <w:pPr>
                            <w:spacing w:before="0" w:line="360" w:lineRule="auto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FLS.:</w:t>
                          </w:r>
                          <w:r w:rsidR="00807D2A" w:rsidRPr="003275D4">
                            <w:rPr>
                              <w:sz w:val="24"/>
                            </w:rPr>
                            <w:t xml:space="preserve"> ____</w:t>
                          </w:r>
                          <w:r w:rsidR="00807D2A">
                            <w:rPr>
                              <w:sz w:val="24"/>
                            </w:rPr>
                            <w:t>__</w:t>
                          </w:r>
                          <w:r>
                            <w:rPr>
                              <w:sz w:val="24"/>
                            </w:rPr>
                            <w:t xml:space="preserve"> RUBRICA_____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29.2pt;margin-top:7.05pt;width:150pt;height:47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">
              <v:textbox>
                <w:txbxContent>
                  <w:p w14:paraId="4DC48C2E" w14:textId="0CF4D6EB" w:rsidR="00807D2A" w:rsidRPr="003275D4" w:rsidRDefault="00807D2A" w:rsidP="00D42209">
                    <w:pPr>
                      <w:spacing w:before="0" w:line="360" w:lineRule="auto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D42209">
                      <w:rPr>
                        <w:sz w:val="24"/>
                      </w:rPr>
                      <w:t>123/2024</w:t>
                    </w:r>
                  </w:p>
                  <w:p w14:paraId="08429755" w14:textId="51301F49" w:rsidR="00807D2A" w:rsidRPr="003275D4" w:rsidRDefault="00D42209" w:rsidP="00D42209">
                    <w:pPr>
                      <w:spacing w:before="0" w:line="360" w:lineRule="auto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FLS.:</w:t>
                    </w:r>
                    <w:r w:rsidR="00807D2A" w:rsidRPr="003275D4">
                      <w:rPr>
                        <w:sz w:val="24"/>
                      </w:rPr>
                      <w:t xml:space="preserve"> ____</w:t>
                    </w:r>
                    <w:r w:rsidR="00807D2A">
                      <w:rPr>
                        <w:sz w:val="24"/>
                      </w:rPr>
                      <w:t>__</w:t>
                    </w:r>
                    <w:r>
                      <w:rPr>
                        <w:sz w:val="24"/>
                      </w:rPr>
                      <w:t xml:space="preserve"> RUBRICA_____</w:t>
                    </w:r>
                  </w:p>
                  <w:p w14:paraId="7DB44A74" w14:textId="77777777" w:rsidR="00807D2A" w:rsidRDefault="00807D2A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37367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684E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6A8F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0795C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406B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08E3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1677D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209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1B9C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B99D6E5-C63B-4585-83B9-35A6CA894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88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Renata Valéria Bernardino Lira Alves</cp:lastModifiedBy>
  <cp:revision>10</cp:revision>
  <cp:lastPrinted>2023-09-15T17:13:00Z</cp:lastPrinted>
  <dcterms:created xsi:type="dcterms:W3CDTF">2023-08-29T19:34:00Z</dcterms:created>
  <dcterms:modified xsi:type="dcterms:W3CDTF">2024-05-13T16:54:00Z</dcterms:modified>
</cp:coreProperties>
</file>